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FEE" w:rsidRDefault="00897FEE" w:rsidP="00897FE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5DD8">
        <w:rPr>
          <w:rFonts w:ascii="Times New Roman" w:hAnsi="Times New Roman" w:cs="Times New Roman"/>
          <w:b/>
          <w:sz w:val="28"/>
          <w:szCs w:val="28"/>
        </w:rPr>
        <w:t xml:space="preserve">Ocjena ukupne nastavne i stručne djelatnosti u postupku izbora u  znanstveno-nastavno zvanje </w:t>
      </w:r>
      <w:r w:rsidRPr="00897FEE">
        <w:rPr>
          <w:rFonts w:ascii="Times New Roman" w:hAnsi="Times New Roman" w:cs="Times New Roman"/>
          <w:b/>
          <w:sz w:val="28"/>
          <w:szCs w:val="28"/>
          <w:u w:val="single"/>
        </w:rPr>
        <w:t>redovitog profesora u trajnom zvanju</w:t>
      </w:r>
    </w:p>
    <w:p w:rsidR="00897FEE" w:rsidRDefault="00897FEE" w:rsidP="00897F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8AE" w:rsidRPr="00D85DD8" w:rsidRDefault="000A38AE" w:rsidP="000A38AE">
      <w:pPr>
        <w:pStyle w:val="ListParagraph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D85DD8">
        <w:rPr>
          <w:rFonts w:ascii="Times New Roman" w:hAnsi="Times New Roman" w:cs="Times New Roman"/>
          <w:sz w:val="28"/>
          <w:szCs w:val="28"/>
        </w:rPr>
        <w:t xml:space="preserve">Odluka o nužnim uvjetima za ocjenu nastavne i </w:t>
      </w:r>
      <w:r>
        <w:rPr>
          <w:rFonts w:ascii="Times New Roman" w:hAnsi="Times New Roman" w:cs="Times New Roman"/>
          <w:sz w:val="28"/>
          <w:szCs w:val="28"/>
        </w:rPr>
        <w:t>znanstveno-stručne</w:t>
      </w:r>
      <w:r w:rsidRPr="00D85DD8">
        <w:rPr>
          <w:rFonts w:ascii="Times New Roman" w:hAnsi="Times New Roman" w:cs="Times New Roman"/>
          <w:sz w:val="28"/>
          <w:szCs w:val="28"/>
        </w:rPr>
        <w:t xml:space="preserve"> djelatnosti u postupku izbora u znanstveno-nastavna zvanja </w:t>
      </w:r>
      <w:r>
        <w:rPr>
          <w:rFonts w:ascii="Times New Roman" w:hAnsi="Times New Roman" w:cs="Times New Roman"/>
          <w:sz w:val="28"/>
          <w:szCs w:val="28"/>
        </w:rPr>
        <w:t>( NN br.122/2017</w:t>
      </w:r>
      <w:r w:rsidRPr="00D85D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Pr="00991F9F">
        <w:rPr>
          <w:rFonts w:ascii="Times New Roman" w:hAnsi="Times New Roman" w:cs="Times New Roman"/>
          <w:b/>
          <w:sz w:val="28"/>
          <w:szCs w:val="28"/>
        </w:rPr>
        <w:t>Rektorski zbor</w:t>
      </w:r>
    </w:p>
    <w:p w:rsidR="000A38AE" w:rsidRDefault="000A38AE" w:rsidP="000A38AE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0A38AE" w:rsidRPr="00F600DA" w:rsidRDefault="000A38AE" w:rsidP="000A38AE">
      <w:pPr>
        <w:rPr>
          <w:rFonts w:ascii="Times New Roman" w:hAnsi="Times New Roman" w:cs="Times New Roman"/>
          <w:sz w:val="24"/>
          <w:szCs w:val="24"/>
        </w:rPr>
      </w:pPr>
      <w:r w:rsidRPr="00F600DA">
        <w:rPr>
          <w:rFonts w:ascii="Times New Roman" w:hAnsi="Times New Roman" w:cs="Times New Roman"/>
          <w:sz w:val="24"/>
          <w:szCs w:val="24"/>
        </w:rPr>
        <w:t>OPĆI UVJET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237B06" w:rsidRPr="00237B06" w:rsidRDefault="00237B06" w:rsidP="00237B06">
      <w:pPr>
        <w:rPr>
          <w:rFonts w:ascii="Times New Roman" w:hAnsi="Times New Roman" w:cs="Times New Roman"/>
          <w:sz w:val="24"/>
          <w:szCs w:val="24"/>
        </w:rPr>
      </w:pPr>
      <w:r w:rsidRPr="00237B06">
        <w:rPr>
          <w:rFonts w:ascii="Times New Roman" w:hAnsi="Times New Roman" w:cs="Times New Roman"/>
          <w:sz w:val="24"/>
          <w:szCs w:val="24"/>
        </w:rPr>
        <w:t>Pristupnici koji su u postupku reizbora ili izbora u više zvanje moraju priložiti pozitivno ocijenjene rezultate institucijskog istraživanja kvalitete svog nastavnog rada ili pozitivno ocijenjene rezultate studentske ankete, koju provodi visoko učilište</w:t>
      </w:r>
    </w:p>
    <w:p w:rsidR="00023A56" w:rsidRPr="006D39C8" w:rsidRDefault="00237B06" w:rsidP="00023A56">
      <w:pPr>
        <w:rPr>
          <w:rFonts w:ascii="Times New Roman" w:hAnsi="Times New Roman" w:cs="Times New Roman"/>
          <w:sz w:val="24"/>
          <w:szCs w:val="24"/>
        </w:rPr>
      </w:pPr>
      <w:r w:rsidRPr="00237B06">
        <w:rPr>
          <w:rFonts w:ascii="Times New Roman" w:hAnsi="Times New Roman" w:cs="Times New Roman"/>
          <w:sz w:val="24"/>
          <w:szCs w:val="24"/>
        </w:rPr>
        <w:t xml:space="preserve">Da je u svojstvu nastavnika (stalnog ili gostujućeg) na nekom visokom učilištu ukupno </w:t>
      </w:r>
      <w:r w:rsidR="00023A56" w:rsidRPr="000A38AE">
        <w:rPr>
          <w:rFonts w:ascii="Times New Roman" w:hAnsi="Times New Roman" w:cs="Times New Roman"/>
          <w:sz w:val="24"/>
          <w:szCs w:val="24"/>
        </w:rPr>
        <w:t xml:space="preserve">izvodio nastavu </w:t>
      </w:r>
      <w:r w:rsidR="00023A56">
        <w:rPr>
          <w:rFonts w:ascii="Times New Roman" w:hAnsi="Times New Roman" w:cs="Times New Roman"/>
          <w:sz w:val="24"/>
          <w:szCs w:val="24"/>
        </w:rPr>
        <w:t xml:space="preserve">u punom opsegu nastavne aktivnosti koja odgovara ekvivalentu od </w:t>
      </w:r>
      <w:r w:rsidR="00023A56">
        <w:rPr>
          <w:rFonts w:ascii="Times New Roman" w:hAnsi="Times New Roman" w:cs="Times New Roman"/>
          <w:sz w:val="24"/>
          <w:szCs w:val="24"/>
        </w:rPr>
        <w:t>2430</w:t>
      </w:r>
      <w:bookmarkStart w:id="0" w:name="_GoBack"/>
      <w:bookmarkEnd w:id="0"/>
      <w:r w:rsidR="00023A56">
        <w:rPr>
          <w:rFonts w:ascii="Times New Roman" w:hAnsi="Times New Roman" w:cs="Times New Roman"/>
          <w:sz w:val="24"/>
          <w:szCs w:val="24"/>
        </w:rPr>
        <w:t xml:space="preserve"> radnih sati u nastavi.</w:t>
      </w:r>
    </w:p>
    <w:p w:rsidR="000A38AE" w:rsidRPr="00237B06" w:rsidRDefault="000A38AE" w:rsidP="00237B06">
      <w:pPr>
        <w:rPr>
          <w:rFonts w:ascii="Times New Roman" w:hAnsi="Times New Roman" w:cs="Times New Roman"/>
          <w:sz w:val="24"/>
          <w:szCs w:val="24"/>
        </w:rPr>
      </w:pPr>
    </w:p>
    <w:p w:rsidR="000A38AE" w:rsidRDefault="000A38AE" w:rsidP="000A38AE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5671"/>
        <w:gridCol w:w="4536"/>
      </w:tblGrid>
      <w:tr w:rsidR="000A38AE" w:rsidTr="00237B06">
        <w:trPr>
          <w:trHeight w:val="436"/>
        </w:trPr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8AE" w:rsidRPr="007A52FC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POSEBNI UVJETI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AE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8AE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AE" w:rsidTr="00237B06">
        <w:trPr>
          <w:trHeight w:val="418"/>
        </w:trPr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8AE" w:rsidRDefault="000A38AE" w:rsidP="000A38A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KRITERIJ NASTAVNOG DOPRINOSA (treba ispuniti </w:t>
            </w:r>
            <w:r w:rsidR="00FB0986">
              <w:rPr>
                <w:rFonts w:ascii="Times New Roman" w:hAnsi="Times New Roman" w:cs="Times New Roman"/>
                <w:b/>
                <w:sz w:val="24"/>
                <w:szCs w:val="24"/>
              </w:rPr>
              <w:t>četiri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uvjeta)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AE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AE" w:rsidTr="00237B06">
        <w:trPr>
          <w:trHeight w:val="1827"/>
        </w:trPr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8AE" w:rsidRDefault="000A38AE" w:rsidP="000A38A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Uvjet mentorstva ili komentorstva pri izradi završnih ili diplomskih radova</w:t>
            </w:r>
          </w:p>
          <w:p w:rsidR="000A38AE" w:rsidRPr="00790FDA" w:rsidRDefault="000A38AE" w:rsidP="000A38A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je bio mentor ili komentor u izradi najmanje dva obranjena završna ili diplomska rada (uvjet za izbor u zvanje docenta), odnosno da je pod njegovim mentorstvom ili komentorstvom, nakon izbora u prethodno znanstveno-nastavno zvanje, obranjeno najmanje 5 završnih ili diplomskih ili poslijediplomskih specijalističkih radova (uvjet za izbor u viša znanstveno-nastavna zvanja);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AE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AE" w:rsidTr="00237B06">
        <w:trPr>
          <w:trHeight w:val="1853"/>
        </w:trPr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8AE" w:rsidRDefault="000A38AE" w:rsidP="000A38A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Uvjet objavljivanja rada u koautorstvu sa studentom iz područja teme završnog ili diplomskog rada</w:t>
            </w:r>
          </w:p>
          <w:p w:rsidR="000A38AE" w:rsidRPr="004B3DA8" w:rsidRDefault="000A38AE" w:rsidP="000A38A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je u koautorstvu sa studentom, kojemu je bio mentor ili komentor u izradi obranjenog završnog ili diplomskog rada, objavio najmanje jedan znanstveni ili stručni rad iz područja teme završnog ili diplomskog rada (uvjet za izbor u zvanje docenta), odnosno 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 u koautorstvu sa studentom, kojemu je bio mentor ili komentor u izradi obranjenoga završnog ili diplomskog ili poslijediplomskoga specijalističkog rada, nakon izbora u prethodno znanstveno-nastavno zvanje, objavio najmanje jedan znanstveni ili stručni rad iz područja teme završnog ili diplomskog ili specijalističkog rada (uvjet za izbor u viša znanstveno-nastavna zvanja);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AE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AE" w:rsidTr="00237B06">
        <w:trPr>
          <w:trHeight w:val="1398"/>
        </w:trPr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8AE" w:rsidRDefault="000A38AE" w:rsidP="000A38A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Uvjet usavršavanja u znanstvenom području ili struci ili nastavi</w:t>
            </w:r>
          </w:p>
          <w:p w:rsidR="000A38AE" w:rsidRPr="004B20B8" w:rsidRDefault="000A38AE" w:rsidP="000A38A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se nakon diplomiranja u svom znanstvenom području ili nastavi ili struci usavršavao na sveučilišnim ili znanstvenim institucijama u zemlji ili inozemstvu, uključujući i boravak u inozemstvu u sklopu programa poslijediplomskog (specijalističkog ili doktorskog) studija, u ukupnom trajanju od najmanje tri mjeseca (uvjet za izbor u zvanje docenta), odnosno da se usavršavao u svom znanstvenom području ili struci ili nastavi na sveučilišnim ili znanstvenim institucijama u inozemstvu u ukupnom trajanju od najmanje šest mjeseci (uvjet za izbor u zvanje izvanrednog profesora), odnosno u ukupnom trajanju od devet mjeseci (uvjet za izbor u zvanje redovitog profesora), odnosno u ukupnom trajanju od godine dana (uvjet za redovitog profesora u trajnom zvanju)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AE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AE" w:rsidTr="00237B06">
        <w:trPr>
          <w:trHeight w:val="1688"/>
        </w:trPr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8AE" w:rsidRDefault="000A38AE" w:rsidP="000A38A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Uvjet objavljivanja znanstvene knjige, sveučilišnog udžbenika ili sveučilišnog priručnika u autorstvu ili koautorstvu</w:t>
            </w:r>
          </w:p>
          <w:p w:rsidR="000A38AE" w:rsidRPr="004B20B8" w:rsidRDefault="000A38AE" w:rsidP="000A38A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je prije izbora u zvanje docenta ili nakon izbora u prethodno znanstveno-nastavno zvanje u autorstvu ili koautorstvu objavio znanstvenu knjigu, sveučilišni udžbenik  ili sveučilišni priručnik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AE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AE" w:rsidTr="00237B06">
        <w:trPr>
          <w:trHeight w:val="1688"/>
        </w:trPr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38AE" w:rsidRDefault="000A38AE" w:rsidP="000A38A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Uvjet inoviranja nastavnog sadržaja</w:t>
            </w:r>
          </w:p>
          <w:p w:rsidR="000A38AE" w:rsidRDefault="000A38AE" w:rsidP="000A38A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je sudjelovao u inoviranju nastavnog sadržaja na barem jedan od sljedećih načina:</w:t>
            </w:r>
          </w:p>
          <w:p w:rsidR="000A38AE" w:rsidRDefault="000A38AE" w:rsidP="000A38A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je kao član povjerenstva sudjelovao u izradi akreditiranoga novog studijskog programa</w:t>
            </w:r>
          </w:p>
          <w:p w:rsidR="000A38AE" w:rsidRDefault="000A38AE" w:rsidP="000A38A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je uveo novi kolegij koji je prihvaćen od nadležnoga stručnog tijela visokog učilišta</w:t>
            </w:r>
          </w:p>
          <w:p w:rsidR="000A38AE" w:rsidRDefault="000A38AE" w:rsidP="000A38A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je na web-stranici ili na sučelju za e-učenje postavio recenzirane nastavne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materijale iz najmanje jednog kolegija, koji su prihvaćeni od nadležnog stručnog tijela visokog učilišta</w:t>
            </w:r>
          </w:p>
          <w:p w:rsidR="000A38AE" w:rsidRPr="005B493C" w:rsidRDefault="000A38AE" w:rsidP="000A38A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je uveo nove eksperimentalne ili praktične nastavne metode na preddiplomskom, diplomskom ili poslijediplomskom studiju uz odobrenje nadležnoga stručnog tijela visokog učilišta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AE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AE" w:rsidTr="00237B06">
        <w:trPr>
          <w:trHeight w:val="1688"/>
        </w:trPr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38AE" w:rsidRDefault="000A38AE" w:rsidP="000A38A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Uvjet mentorstva pri izradi doktorskih disertacija</w:t>
            </w:r>
          </w:p>
          <w:p w:rsidR="000A38AE" w:rsidRPr="005321E8" w:rsidRDefault="000A38AE" w:rsidP="000A38A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je, nakon izbora u prethodno znanstveno-nastavno zvanje, pod njegovim mentorstvom ili komentorstvom obranjena najmanje jedna doktorska disertacija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AE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AE" w:rsidTr="00237B06">
        <w:trPr>
          <w:trHeight w:val="1688"/>
        </w:trPr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38AE" w:rsidRDefault="000A38AE" w:rsidP="000A38A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Uvjet objavljivanja rada u koautorstvu sa studentom iz područja teme doktorskog rada</w:t>
            </w:r>
          </w:p>
          <w:p w:rsidR="000A38AE" w:rsidRPr="005321E8" w:rsidRDefault="000A38AE" w:rsidP="000A38A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je u koautorstvu sa studentom, kojemu je bio mentor ili komentor u izradi obranjene doktorske disertacije ili nastavnik kod kojega je tijekom doktorskog studija slušao ili polagao ispit, nakon izbora u prethodno znanstveno-nastavno zvanje, objavio najmanje jedan znanstveni ili stručni rad iz područja teme doktorske disertacije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AE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AE" w:rsidTr="00237B06">
        <w:trPr>
          <w:trHeight w:val="1688"/>
        </w:trPr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38AE" w:rsidRDefault="000A38AE" w:rsidP="000A38A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Uvjet recenziranja studijskih programa, odnosno članstva u povjerenstvu za reakreditaciju studijskih programa</w:t>
            </w:r>
          </w:p>
          <w:p w:rsidR="000A38AE" w:rsidRPr="00145243" w:rsidRDefault="000A38AE" w:rsidP="000A38A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je bio recenzent (izvjestitelj) za barem jedan studijski program, odnosno da je kao član sudjelovao u radu barem jednog povjerenstva za reakreditaciju studijskog programa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AE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AE" w:rsidTr="00237B06">
        <w:trPr>
          <w:trHeight w:val="1688"/>
        </w:trPr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38AE" w:rsidRDefault="000A38AE" w:rsidP="000A38A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Uvjet recenziranja znanstvene knjige, sveučilišnog udžbenika ili sveučilišnog priručnika</w:t>
            </w:r>
          </w:p>
          <w:p w:rsidR="000A38AE" w:rsidRPr="00145243" w:rsidRDefault="000A38AE" w:rsidP="000A38A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je prije izbora u zvanje docenta ili nakon izbora u prethodno znanstveno-nastavno zvanje bio recenzent barem jedne znanstvene knjige, sveučilišnog udžbenika ili sveučilišnog priručnika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AE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AE" w:rsidTr="00237B06">
        <w:trPr>
          <w:trHeight w:val="1688"/>
        </w:trPr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38AE" w:rsidRDefault="000A38AE" w:rsidP="000A38A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Uvjet koordiniranja suradnje s nastavnim bazama</w:t>
            </w:r>
          </w:p>
          <w:p w:rsidR="000A38AE" w:rsidRPr="004020A7" w:rsidRDefault="000A38AE" w:rsidP="000A38A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je institucionalno koordinirao suradnju s nastavnim bazama ili mrežama nastavnih baza (pokušališta, hospitacije u školama, praktični rad u bolnicama, praktični rad u tijeliam i ustanovama javne i državne uprave te županijske i lokalne samouprave, ustanova  u kulturi, gospodarskim subjektima itd.)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AE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AE" w:rsidTr="00237B06">
        <w:trPr>
          <w:trHeight w:val="1022"/>
        </w:trPr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8AE" w:rsidRPr="00F669F7" w:rsidRDefault="000A38AE" w:rsidP="000A38A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KRITERIJ ZNANSTVENO-STRUČNOG DOPRINOSA </w:t>
            </w:r>
            <w:r w:rsidRPr="00F669F7">
              <w:rPr>
                <w:rFonts w:ascii="Times New Roman" w:hAnsi="Times New Roman" w:cs="Times New Roman"/>
                <w:sz w:val="24"/>
                <w:szCs w:val="24"/>
              </w:rPr>
              <w:t xml:space="preserve">(treba ispuniti </w:t>
            </w:r>
            <w:r w:rsidR="00FB09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četiri</w:t>
            </w:r>
            <w:r w:rsidRPr="00F669F7">
              <w:rPr>
                <w:rFonts w:ascii="Times New Roman" w:hAnsi="Times New Roman" w:cs="Times New Roman"/>
                <w:sz w:val="24"/>
                <w:szCs w:val="24"/>
              </w:rPr>
              <w:t xml:space="preserve"> uvjet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69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AE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AE" w:rsidTr="00237B06">
        <w:trPr>
          <w:trHeight w:val="418"/>
        </w:trPr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38AE" w:rsidRDefault="000A38AE" w:rsidP="006549A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Uvjet prezentiranja radova na znanstvenim ili stručnim skupovima (domaćim i međunarodnim)</w:t>
            </w:r>
          </w:p>
          <w:p w:rsidR="000A38AE" w:rsidRPr="004020A7" w:rsidRDefault="000A38AE" w:rsidP="000A38A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je kao autor ili koautor putem postera ili usmenog izlaganja prezentirao najmanje tri rada na domaćim ili međunarodnim znanstvenim ili stručnim skupovima (uvjet za izbor u zvanje docenta), odnosno da je kao autor ili koautor putem postera ili usmenog izlaganja, nakon izbora u prethodno znanstveno-nastavno zvanje, prezentirao najmanje pet radova na znanstvenim ili stručnim skupovima od kojih najmanje dva na međunarodnim znanstvenim ili stručnim skupovima (uvjet za izbor u viša znanstveno-nastavna zvanja). Međunarodnim skupom u smislu ovog kriterija (uvjeti B1 i B2) smatra se skup koji se održava u Hrvatskoj drži se uvjeta znanstvenog djelovanja i izlaganja na najmanje jednom svjetskom jeziku.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AE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AE" w:rsidTr="00237B06">
        <w:trPr>
          <w:trHeight w:val="418"/>
        </w:trPr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38AE" w:rsidRDefault="000A38AE" w:rsidP="006549A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Uvjet pozvanog predavanja na međunarodnom znanstvenom ili stručnom skupu</w:t>
            </w:r>
          </w:p>
          <w:p w:rsidR="000A38AE" w:rsidRPr="006F44D4" w:rsidRDefault="000A38AE" w:rsidP="000A38A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44D4">
              <w:rPr>
                <w:rFonts w:ascii="Times New Roman" w:hAnsi="Times New Roman" w:cs="Times New Roman"/>
                <w:sz w:val="24"/>
                <w:szCs w:val="24"/>
              </w:rPr>
              <w:t>Da je prije izbora u zvanje docenta ili nakon izbora u prethodno znanstveno-nastavno zvanje bio pozvani predavač na barem jednom međunarodnom znanstvenom ili stručnom skupu.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AE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AE" w:rsidTr="00237B06">
        <w:trPr>
          <w:trHeight w:val="418"/>
        </w:trPr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38AE" w:rsidRDefault="000A38AE" w:rsidP="006549AB">
            <w:pPr>
              <w:pStyle w:val="box456361"/>
              <w:numPr>
                <w:ilvl w:val="0"/>
                <w:numId w:val="10"/>
              </w:numPr>
            </w:pPr>
            <w:r>
              <w:t>Uvjet vođenja ili sudjelovanja u realizaciji znanstveno-istraživačkih projekata MZOS-a</w:t>
            </w:r>
          </w:p>
          <w:p w:rsidR="000A38AE" w:rsidRDefault="000A38AE" w:rsidP="006549AB">
            <w:pPr>
              <w:pStyle w:val="box456361"/>
            </w:pPr>
            <w:r>
              <w:t>(odnosi se na znanstveno-istraživačke projekte koji su do kraja 2014. godine realizirani uz financijsku potporu Ministarstva znanosti, obrazovanja i sporta) te drugih znanstveno-istra</w:t>
            </w:r>
            <w:r>
              <w:softHyphen/>
              <w:t>živačkih projekata.</w:t>
            </w:r>
          </w:p>
          <w:p w:rsidR="000A38AE" w:rsidRDefault="000A38AE" w:rsidP="000A38AE">
            <w:pPr>
              <w:pStyle w:val="box456361"/>
              <w:numPr>
                <w:ilvl w:val="0"/>
                <w:numId w:val="8"/>
              </w:numPr>
            </w:pPr>
            <w:r>
              <w:t xml:space="preserve">Da je kao znanstveni novak ili istraživač sudjelovao u realizaciji znanstveno-istraživačkih projekta MZOS-a ili drugih znanstveno-istraživačkih projekata financiranih od Europske agencije za znanost, tijela državne uprave, hrvatskih i stranih zaklada i sl. (uvjet za izbor u zvanje docenta), odnosno da je bio voditelj znanstveno-istraživačkog projekta MZOS-a ili nekoga drugog znanstveno-istraživačkog projekta financiranog od Europske agencije za znanost, tijela državne uprave, hrvatskih i </w:t>
            </w:r>
            <w:r>
              <w:lastRenderedPageBreak/>
              <w:t>stranih zaklada i sl. (uvjet za izbor u viša znanstveno-nastavna zvanja).</w:t>
            </w:r>
          </w:p>
          <w:p w:rsidR="000A38AE" w:rsidRDefault="000A38AE" w:rsidP="006549A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AE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AE" w:rsidTr="00237B06">
        <w:trPr>
          <w:trHeight w:val="418"/>
        </w:trPr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38AE" w:rsidRDefault="000A38AE" w:rsidP="006549AB">
            <w:pPr>
              <w:pStyle w:val="box456361"/>
              <w:numPr>
                <w:ilvl w:val="0"/>
                <w:numId w:val="10"/>
              </w:numPr>
            </w:pPr>
            <w:r>
              <w:lastRenderedPageBreak/>
              <w:t>Uvjet vođenja ili sudjelovanja u realizaciji znanstvenog programa znanstvenih centara izvrsnosti, europskih i međunarodnih kompetitivnih projekta i projekata Hrvatske zaklade za znanost</w:t>
            </w:r>
          </w:p>
          <w:p w:rsidR="000A38AE" w:rsidRDefault="000A38AE" w:rsidP="000A38AE">
            <w:pPr>
              <w:pStyle w:val="box456361"/>
              <w:numPr>
                <w:ilvl w:val="0"/>
                <w:numId w:val="8"/>
              </w:numPr>
            </w:pPr>
            <w:r>
              <w:t>Da je bio voditelj ili da je sudjelovao kao suradnik u znanstvenom programu znanstvenog centra izvrsnosti, odnosno da je bio voditelj ili da je sudjelovao kao suradnik u europskom i međunarodnom kompetitivnom projektu ili projektu Hrvatske zaklade za znanost.</w:t>
            </w:r>
          </w:p>
          <w:p w:rsidR="000A38AE" w:rsidRDefault="000A38AE" w:rsidP="006549AB">
            <w:pPr>
              <w:pStyle w:val="box456361"/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AE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AE" w:rsidTr="00237B06">
        <w:trPr>
          <w:trHeight w:val="418"/>
        </w:trPr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38AE" w:rsidRDefault="000A38AE" w:rsidP="006549AB">
            <w:pPr>
              <w:pStyle w:val="box456361"/>
              <w:numPr>
                <w:ilvl w:val="0"/>
                <w:numId w:val="10"/>
              </w:numPr>
            </w:pPr>
            <w:r>
              <w:t>Uvjet uređivanja zbornika</w:t>
            </w:r>
          </w:p>
          <w:p w:rsidR="000A38AE" w:rsidRDefault="000A38AE" w:rsidP="000A38AE">
            <w:pPr>
              <w:pStyle w:val="box456361"/>
              <w:numPr>
                <w:ilvl w:val="0"/>
                <w:numId w:val="8"/>
              </w:numPr>
            </w:pPr>
            <w:r>
              <w:t>Da je bio urednik najmanje jednog zbornika radova sa znanstvenog skupa ili zbirne znanstvene knjige ili gostujući urednik u specijalnom izdanju znanstvenog časopisa.</w:t>
            </w:r>
          </w:p>
          <w:p w:rsidR="000A38AE" w:rsidRDefault="000A38AE" w:rsidP="006549AB">
            <w:pPr>
              <w:pStyle w:val="box456361"/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AE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AE" w:rsidTr="00237B06">
        <w:trPr>
          <w:trHeight w:val="418"/>
        </w:trPr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38AE" w:rsidRDefault="000A38AE" w:rsidP="006549AB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44D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Uvjet recenziranja članaka u časopisima i zbornicima</w:t>
            </w:r>
          </w:p>
          <w:p w:rsidR="000A38AE" w:rsidRPr="006F44D4" w:rsidRDefault="000A38AE" w:rsidP="006549AB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38AE" w:rsidRPr="006F44D4" w:rsidRDefault="000A38AE" w:rsidP="000A38AE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44D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 je za znanstvene ili stručne časopise, zbornike radova sa znanstvenog skupa ili zbirne znanstvene publikacije recenzirao najmanje 3 članka (uvjet za izbor u zvanje docenta), odnosno da je, nakon izbora u prethodno znanstveno-nastavno zvanje, za znanstvene ili stručne časopise, zbornike radova sa znanstvenog skupa ili zbirne znanstvene publikacije recenzirao najmanje 5 članaka (uvjet za izbor u viša znanstveno-nastavna zvanja).</w:t>
            </w:r>
          </w:p>
          <w:p w:rsidR="000A38AE" w:rsidRDefault="000A38AE" w:rsidP="006549AB">
            <w:pPr>
              <w:pStyle w:val="box456361"/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AE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AE" w:rsidTr="00237B06">
        <w:trPr>
          <w:trHeight w:val="418"/>
        </w:trPr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38AE" w:rsidRDefault="000A38AE" w:rsidP="006549AB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44D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Uvjet recenziranja projekata</w:t>
            </w:r>
          </w:p>
          <w:p w:rsidR="000A38AE" w:rsidRPr="006F44D4" w:rsidRDefault="000A38AE" w:rsidP="006549AB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38AE" w:rsidRPr="006F44D4" w:rsidRDefault="000A38AE" w:rsidP="000A38AE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44D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 je bio recenzent (izvjestitelj) za barem jedan kompetitivni projekt na nacionalnoj ili na međunarodnoj razini u kategoriji istraživačkih, razvojnih ili stručnih projekata ili da je bio recenzent (izvjestitelj) u </w:t>
            </w:r>
            <w:r w:rsidRPr="006F44D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znanstvenom panelu Hrvatske zaklade za znanost.</w:t>
            </w:r>
          </w:p>
          <w:p w:rsidR="000A38AE" w:rsidRPr="006F44D4" w:rsidRDefault="000A38AE" w:rsidP="00654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AE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AE" w:rsidTr="00237B06">
        <w:trPr>
          <w:trHeight w:val="418"/>
        </w:trPr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38AE" w:rsidRDefault="000A38AE" w:rsidP="006549AB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44D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Uvjet članstva u organizacijskom ili programskom odboru znanstvenog skupa</w:t>
            </w:r>
          </w:p>
          <w:p w:rsidR="000A38AE" w:rsidRPr="006F44D4" w:rsidRDefault="000A38AE" w:rsidP="006549AB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38AE" w:rsidRPr="006F44D4" w:rsidRDefault="000A38AE" w:rsidP="000A38AE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44D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 je bio član organizacijskog ili programskog odbora međunarodnoga znanstvenog skupa (tj. skupa u kojem sudjeluju stručnjaci iz najmanje tri zemlje, a organizacijski ili programski odbor ima članove iz tri države) ili da je bio predsjednik organizacijskog ili programskog odbora domaćega znanstvenog skupa.</w:t>
            </w:r>
          </w:p>
          <w:p w:rsidR="000A38AE" w:rsidRPr="006F44D4" w:rsidRDefault="000A38AE" w:rsidP="00654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AE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AE" w:rsidTr="00237B06">
        <w:trPr>
          <w:trHeight w:val="418"/>
        </w:trPr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38AE" w:rsidRDefault="000A38AE" w:rsidP="006549AB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44D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Uvjet objavljivanja stručnih radova</w:t>
            </w:r>
          </w:p>
          <w:p w:rsidR="000A38AE" w:rsidRPr="006F44D4" w:rsidRDefault="000A38AE" w:rsidP="006549AB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38AE" w:rsidRPr="00687B5F" w:rsidRDefault="000A38AE" w:rsidP="000A38AE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7B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 je kao autor ili koautor objavio najmanje tri stručna rada (uvjet za izbor u zvanje docenta), odnosno da je, nakon izbora u prethodno znanstveno-nastavno zvanje, objavio najmanje tri stručna rada ili rada u zborniku znanstveno-stručnog skupa (uvjet za izbor u viša znanstveno-nastavna zvanja).</w:t>
            </w:r>
          </w:p>
          <w:p w:rsidR="000A38AE" w:rsidRPr="006F44D4" w:rsidRDefault="000A38AE" w:rsidP="00654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AE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AE" w:rsidTr="00237B06">
        <w:trPr>
          <w:trHeight w:val="418"/>
        </w:trPr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38AE" w:rsidRDefault="000A38AE" w:rsidP="006549AB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44D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Uvjet dobivanja međunarodne ili istaknute domaće nagrade ili priznanja za znanstveni, nastavni ili stručni rad</w:t>
            </w:r>
          </w:p>
          <w:p w:rsidR="000A38AE" w:rsidRPr="006F44D4" w:rsidRDefault="000A38AE" w:rsidP="006549AB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38AE" w:rsidRPr="00687B5F" w:rsidRDefault="000A38AE" w:rsidP="000A38AE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7B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 je za znanstveni ili nastavni ili stručni rad dobio međunarodnu nagradu ili priznanje ili istaknutu domaću nagradu ili priznanje. Istaknutom domaćom nagradom ili priznanjem u smislu ovog uvjeta smatraju se nagrade i priznanja koje dodjeljuju državna tijela, te nacionalne znanstvene i kulturne institucije.</w:t>
            </w:r>
          </w:p>
          <w:p w:rsidR="000A38AE" w:rsidRPr="006F44D4" w:rsidRDefault="000A38AE" w:rsidP="00654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AE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AE" w:rsidTr="00237B06">
        <w:trPr>
          <w:trHeight w:val="418"/>
        </w:trPr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38AE" w:rsidRDefault="000A38AE" w:rsidP="006549AB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44D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Uvjet sudjelovanja u programima popularizacije znanosti</w:t>
            </w:r>
          </w:p>
          <w:p w:rsidR="000A38AE" w:rsidRPr="006F44D4" w:rsidRDefault="000A38AE" w:rsidP="006549AB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38AE" w:rsidRPr="00687B5F" w:rsidRDefault="000A38AE" w:rsidP="000A38AE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7B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 je sudjelovao u aktivnostima popularizacije znanosti, kojima se potiče dijalog znanstvene zajednice sa zainteresiranom publikom o znanosti i znanstvenom obrazovanju (popularno-</w:t>
            </w:r>
            <w:r w:rsidRPr="00687B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znanstvena predavanja, tribine, radionice, festival znanosti, prigodne manifestacije, rad u časopisima za popularizaciju znanosti, edukacijski projekti, osmišljeni medijski istupi itd.).</w:t>
            </w:r>
          </w:p>
          <w:p w:rsidR="000A38AE" w:rsidRPr="006F44D4" w:rsidRDefault="000A38AE" w:rsidP="00654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8AE" w:rsidRDefault="000A38AE" w:rsidP="006549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06" w:rsidTr="00237B06">
        <w:trPr>
          <w:trHeight w:val="1022"/>
        </w:trPr>
        <w:tc>
          <w:tcPr>
            <w:tcW w:w="5671" w:type="dxa"/>
            <w:hideMark/>
          </w:tcPr>
          <w:p w:rsidR="00237B06" w:rsidRPr="00F669F7" w:rsidRDefault="00237B06" w:rsidP="00237B0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KRITERIJ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INSTITUCIJSKOG DOPRINOSA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(treba ispuniti </w:t>
            </w:r>
            <w:r w:rsidR="00FB09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dva</w:t>
            </w:r>
            <w:r w:rsidRPr="00F669F7">
              <w:rPr>
                <w:rFonts w:ascii="Times New Roman" w:hAnsi="Times New Roman" w:cs="Times New Roman"/>
                <w:sz w:val="24"/>
                <w:szCs w:val="24"/>
              </w:rPr>
              <w:t xml:space="preserve"> uvjet</w:t>
            </w:r>
            <w:r w:rsidR="00FB098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69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237B06" w:rsidRDefault="00237B06" w:rsidP="003B58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06" w:rsidTr="00237B06">
        <w:trPr>
          <w:trHeight w:val="1022"/>
        </w:trPr>
        <w:tc>
          <w:tcPr>
            <w:tcW w:w="5671" w:type="dxa"/>
          </w:tcPr>
          <w:p w:rsidR="00237B06" w:rsidRDefault="00237B06" w:rsidP="00237B06">
            <w:pPr>
              <w:pStyle w:val="box456361"/>
            </w:pPr>
            <w:r>
              <w:t>1. Uvjet obnašanja čelne dužnosti</w:t>
            </w:r>
          </w:p>
          <w:p w:rsidR="00237B06" w:rsidRPr="00237B06" w:rsidRDefault="00237B06" w:rsidP="00237B06">
            <w:pPr>
              <w:pStyle w:val="box456361"/>
            </w:pPr>
            <w:r>
              <w:t>• Da je obnašao čelnu dužnost na visokom učilištu ili čelnu dužnost u strukovnoj ili znanstvenoj asocijaciji na nacionalnoj ili međunarodnoj razini iz svojeg znanstvenog područja ili čelnu dužnost u široj akademskoj zajednici. Čelnim dužnostima na visokom učilištu smatraju se dužnosti rektora, prorektora, dekana, prodekana, pročelnika sveučilišnog odjela, zamjenika pročelnika sveučilišnog odjela i povjerenika za određeni djelokrug rada na sveučilišnom odjelu.</w:t>
            </w:r>
          </w:p>
        </w:tc>
        <w:tc>
          <w:tcPr>
            <w:tcW w:w="4536" w:type="dxa"/>
          </w:tcPr>
          <w:p w:rsidR="00237B06" w:rsidRDefault="00237B06" w:rsidP="003B58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06" w:rsidTr="00237B06">
        <w:trPr>
          <w:trHeight w:val="1022"/>
        </w:trPr>
        <w:tc>
          <w:tcPr>
            <w:tcW w:w="5671" w:type="dxa"/>
          </w:tcPr>
          <w:p w:rsidR="00237B06" w:rsidRDefault="00237B06" w:rsidP="00237B06">
            <w:pPr>
              <w:pStyle w:val="box456361"/>
            </w:pPr>
            <w:r>
              <w:t>2. Uvjet obnašanja voditeljske dužnosti na ustrojbenoj jedinici visokog učilišta</w:t>
            </w:r>
          </w:p>
          <w:p w:rsidR="00237B06" w:rsidRDefault="00237B06" w:rsidP="00237B06">
            <w:pPr>
              <w:pStyle w:val="box456361"/>
            </w:pPr>
            <w:r>
              <w:t>• Da je obnašao voditeljsku dužnost na ustrojbenoj jedinici visokog učilišta (voditelj odsjeka, fakultetskog odjela, centra, zavoda, katedre i sličnih ustrojbenih jedinica).</w:t>
            </w:r>
          </w:p>
          <w:p w:rsidR="00237B06" w:rsidRDefault="00237B06" w:rsidP="00237B06">
            <w:pPr>
              <w:pStyle w:val="box456361"/>
            </w:pPr>
          </w:p>
        </w:tc>
        <w:tc>
          <w:tcPr>
            <w:tcW w:w="4536" w:type="dxa"/>
          </w:tcPr>
          <w:p w:rsidR="00237B06" w:rsidRDefault="00237B06" w:rsidP="003B58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06" w:rsidTr="00237B06">
        <w:trPr>
          <w:trHeight w:val="1022"/>
        </w:trPr>
        <w:tc>
          <w:tcPr>
            <w:tcW w:w="5671" w:type="dxa"/>
          </w:tcPr>
          <w:p w:rsidR="00237B06" w:rsidRDefault="00237B06" w:rsidP="00237B06">
            <w:pPr>
              <w:pStyle w:val="box456361"/>
            </w:pPr>
            <w:r>
              <w:t>3. Uvjet članstva u sveučilišnim tijelima i voditeljstva u tijelima na sastavnici</w:t>
            </w:r>
          </w:p>
          <w:p w:rsidR="00237B06" w:rsidRDefault="00237B06" w:rsidP="000C41C2">
            <w:pPr>
              <w:pStyle w:val="box456361"/>
            </w:pPr>
            <w:r>
              <w:t>• Da je temeljem imenovanja u barem jednom mandatu bio član tijela Rektorskog zbora, sveučilišnih tijela ili voditelj tijela na sastavnici (odbori, povjerenstva, radne skupine i sl.) ili voditelj poslijediplomskoga sveučilišnog ili poslijediplomskog specijalističkog studija.</w:t>
            </w:r>
          </w:p>
        </w:tc>
        <w:tc>
          <w:tcPr>
            <w:tcW w:w="4536" w:type="dxa"/>
          </w:tcPr>
          <w:p w:rsidR="00237B06" w:rsidRDefault="00237B06" w:rsidP="003B58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06" w:rsidTr="00237B06">
        <w:trPr>
          <w:trHeight w:val="1022"/>
        </w:trPr>
        <w:tc>
          <w:tcPr>
            <w:tcW w:w="5671" w:type="dxa"/>
          </w:tcPr>
          <w:p w:rsidR="00237B06" w:rsidRDefault="00237B06" w:rsidP="00237B06">
            <w:pPr>
              <w:pStyle w:val="box456361"/>
            </w:pPr>
            <w:r>
              <w:t>4. Uvjet vođenja ili sudjelovanja u realizaciji sveučilišnih razvojnih projekata ili drugih stručnih projekta</w:t>
            </w:r>
          </w:p>
          <w:p w:rsidR="00237B06" w:rsidRDefault="00237B06" w:rsidP="000C41C2">
            <w:pPr>
              <w:pStyle w:val="box456361"/>
            </w:pPr>
            <w:r>
              <w:t>• Da je bio voditelj ili suradnik na sveučilišnom razvojnom projektu ili drugom stručnom projektu kojim se postiže transfer znanja i tehnologija, međuinstitucijska suradnja, odnosno povezivanje akademske s društvenom i gospodarskom zajednicom.</w:t>
            </w:r>
          </w:p>
        </w:tc>
        <w:tc>
          <w:tcPr>
            <w:tcW w:w="4536" w:type="dxa"/>
          </w:tcPr>
          <w:p w:rsidR="00237B06" w:rsidRDefault="00237B06" w:rsidP="003B58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06" w:rsidTr="00237B06">
        <w:trPr>
          <w:trHeight w:val="1022"/>
        </w:trPr>
        <w:tc>
          <w:tcPr>
            <w:tcW w:w="5671" w:type="dxa"/>
          </w:tcPr>
          <w:p w:rsidR="00237B06" w:rsidRDefault="00237B06" w:rsidP="00237B06">
            <w:pPr>
              <w:pStyle w:val="box456361"/>
            </w:pPr>
            <w:r>
              <w:lastRenderedPageBreak/>
              <w:t>5. Uvjet sudjelovanja u vođenju alumni udruga</w:t>
            </w:r>
          </w:p>
          <w:p w:rsidR="00237B06" w:rsidRDefault="00237B06" w:rsidP="00237B06">
            <w:pPr>
              <w:pStyle w:val="box456361"/>
            </w:pPr>
            <w:r>
              <w:t>• Da je bio član sveučilišnog tijela alumni udruge ili voditelj alumni udruge na sastavnici.</w:t>
            </w:r>
          </w:p>
          <w:p w:rsidR="00237B06" w:rsidRDefault="00237B06" w:rsidP="00237B06">
            <w:pPr>
              <w:pStyle w:val="box456361"/>
            </w:pPr>
          </w:p>
        </w:tc>
        <w:tc>
          <w:tcPr>
            <w:tcW w:w="4536" w:type="dxa"/>
          </w:tcPr>
          <w:p w:rsidR="00237B06" w:rsidRDefault="00237B06" w:rsidP="003B58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B34" w:rsidTr="00237B06">
        <w:trPr>
          <w:trHeight w:val="1022"/>
        </w:trPr>
        <w:tc>
          <w:tcPr>
            <w:tcW w:w="5671" w:type="dxa"/>
          </w:tcPr>
          <w:p w:rsidR="00C73B34" w:rsidRDefault="00C73B34" w:rsidP="00C73B34">
            <w:pPr>
              <w:pStyle w:val="box456361"/>
            </w:pPr>
            <w:r>
              <w:t>6. Uvjet sudjelovanja u izradi i/ili izvedbi programa cjeloživotnog obrazovanja</w:t>
            </w:r>
          </w:p>
          <w:p w:rsidR="00C73B34" w:rsidRDefault="00C73B34" w:rsidP="00C73B34">
            <w:pPr>
              <w:pStyle w:val="box456361"/>
            </w:pPr>
            <w:r>
              <w:t>• Da je kao voditelj povjerenstva sudjelovao u izradi i/ili izvedbi prihvaćenog programa cjeloživotnog obrazovanja</w:t>
            </w:r>
          </w:p>
          <w:p w:rsidR="00C73B34" w:rsidRDefault="00C73B34" w:rsidP="00237B06">
            <w:pPr>
              <w:pStyle w:val="box456361"/>
            </w:pPr>
          </w:p>
        </w:tc>
        <w:tc>
          <w:tcPr>
            <w:tcW w:w="4536" w:type="dxa"/>
          </w:tcPr>
          <w:p w:rsidR="00C73B34" w:rsidRDefault="00C73B34" w:rsidP="003B58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B34" w:rsidTr="00237B06">
        <w:trPr>
          <w:trHeight w:val="1022"/>
        </w:trPr>
        <w:tc>
          <w:tcPr>
            <w:tcW w:w="5671" w:type="dxa"/>
          </w:tcPr>
          <w:p w:rsidR="00C73B34" w:rsidRDefault="00C73B34" w:rsidP="00C73B34">
            <w:pPr>
              <w:pStyle w:val="box456361"/>
            </w:pPr>
            <w:r>
              <w:t>7. Uvjet sudjelovanja u izradi i izvedbi programa transfera znanja i tehnologije</w:t>
            </w:r>
          </w:p>
          <w:p w:rsidR="00C73B34" w:rsidRDefault="00C73B34" w:rsidP="00C73B34">
            <w:pPr>
              <w:pStyle w:val="box456361"/>
            </w:pPr>
            <w:r>
              <w:t>• Da je sudjelovao u izradi i izvedbi programa transfera znanja i tehnologije.</w:t>
            </w:r>
          </w:p>
          <w:p w:rsidR="00C73B34" w:rsidRDefault="00C73B34" w:rsidP="00C73B34">
            <w:pPr>
              <w:pStyle w:val="box456361"/>
            </w:pPr>
          </w:p>
        </w:tc>
        <w:tc>
          <w:tcPr>
            <w:tcW w:w="4536" w:type="dxa"/>
          </w:tcPr>
          <w:p w:rsidR="00C73B34" w:rsidRDefault="00C73B34" w:rsidP="003B58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B34" w:rsidTr="00237B06">
        <w:trPr>
          <w:trHeight w:val="1022"/>
        </w:trPr>
        <w:tc>
          <w:tcPr>
            <w:tcW w:w="5671" w:type="dxa"/>
          </w:tcPr>
          <w:p w:rsidR="00C73B34" w:rsidRDefault="00C73B34" w:rsidP="00C73B34">
            <w:pPr>
              <w:pStyle w:val="box456361"/>
            </w:pPr>
            <w:r>
              <w:t>8. Uvjet članstva u međunarodnim ili nacionalnim tijelima za znanost i visoko obrazovanje</w:t>
            </w:r>
          </w:p>
          <w:p w:rsidR="00C73B34" w:rsidRDefault="00C73B34" w:rsidP="00C73B34">
            <w:pPr>
              <w:pStyle w:val="box456361"/>
            </w:pPr>
            <w:r>
              <w:t>• Da je bio član međunarodnih ili nacionalnih tijela za znanost i visoko obrazovanje (Nacionalno vijeće za znanost, visoko obrazovanje i tehnološki razvoj, Akreditacijski savjet AZVO-a, nacionalna područna znanstvena vijeća, matični odbori i druga tijela nadležna za znanost i visoko obrazovanje koja imenuju tijela državne uprave).</w:t>
            </w:r>
          </w:p>
          <w:p w:rsidR="00C73B34" w:rsidRDefault="00C73B34" w:rsidP="00C73B34">
            <w:pPr>
              <w:pStyle w:val="box456361"/>
            </w:pPr>
          </w:p>
        </w:tc>
        <w:tc>
          <w:tcPr>
            <w:tcW w:w="4536" w:type="dxa"/>
          </w:tcPr>
          <w:p w:rsidR="00C73B34" w:rsidRDefault="00C73B34" w:rsidP="003B58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B34" w:rsidTr="00237B06">
        <w:trPr>
          <w:trHeight w:val="1022"/>
        </w:trPr>
        <w:tc>
          <w:tcPr>
            <w:tcW w:w="5671" w:type="dxa"/>
          </w:tcPr>
          <w:p w:rsidR="00C73B34" w:rsidRDefault="00C73B34" w:rsidP="00C73B34">
            <w:pPr>
              <w:pStyle w:val="box456361"/>
            </w:pPr>
            <w:r>
              <w:t>9. Uvjet članstva u uredništvu znanstvenih i stručnih časopisa</w:t>
            </w:r>
          </w:p>
          <w:p w:rsidR="00C73B34" w:rsidRDefault="00C73B34" w:rsidP="00C73B34">
            <w:pPr>
              <w:pStyle w:val="box456361"/>
            </w:pPr>
            <w:r>
              <w:t>• Da je bio najmanje tri godine član uređivačkog odbora znanstvenog ili stručnog časopisa ili drugih serijskih znanstvenih ili stručnih publikacija.</w:t>
            </w:r>
          </w:p>
          <w:p w:rsidR="00C73B34" w:rsidRDefault="00C73B34" w:rsidP="00C73B34">
            <w:pPr>
              <w:pStyle w:val="box456361"/>
            </w:pPr>
          </w:p>
        </w:tc>
        <w:tc>
          <w:tcPr>
            <w:tcW w:w="4536" w:type="dxa"/>
          </w:tcPr>
          <w:p w:rsidR="00C73B34" w:rsidRDefault="00C73B34" w:rsidP="003B58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B34" w:rsidTr="00237B06">
        <w:trPr>
          <w:trHeight w:val="1022"/>
        </w:trPr>
        <w:tc>
          <w:tcPr>
            <w:tcW w:w="5671" w:type="dxa"/>
          </w:tcPr>
          <w:p w:rsidR="00C73B34" w:rsidRDefault="00C73B34" w:rsidP="00C73B34">
            <w:pPr>
              <w:pStyle w:val="box456361"/>
            </w:pPr>
            <w:r>
              <w:t>10. Uvjet dobivanja nagrade ili priznanja akademskih institucija i udruga</w:t>
            </w:r>
          </w:p>
          <w:p w:rsidR="00C73B34" w:rsidRDefault="00C73B34" w:rsidP="00C73B34">
            <w:pPr>
              <w:pStyle w:val="box456361"/>
            </w:pPr>
            <w:r>
              <w:t>• Da je dobio nagradu ili priznanje koje dodjeljuje sveučilište, sveučilišne sastavnice, akademske institucije te strukovne, znanstvene ili znanstveno-stručne udruge.</w:t>
            </w:r>
          </w:p>
          <w:p w:rsidR="00C73B34" w:rsidRDefault="00C73B34" w:rsidP="00C73B34">
            <w:pPr>
              <w:pStyle w:val="box456361"/>
            </w:pPr>
          </w:p>
        </w:tc>
        <w:tc>
          <w:tcPr>
            <w:tcW w:w="4536" w:type="dxa"/>
          </w:tcPr>
          <w:p w:rsidR="00C73B34" w:rsidRDefault="00C73B34" w:rsidP="003B58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38AE" w:rsidRDefault="000A38AE" w:rsidP="000A38AE">
      <w:pPr>
        <w:rPr>
          <w:rFonts w:ascii="Times New Roman" w:hAnsi="Times New Roman" w:cs="Times New Roman"/>
          <w:sz w:val="24"/>
          <w:szCs w:val="24"/>
        </w:rPr>
      </w:pPr>
    </w:p>
    <w:p w:rsidR="008C5E1C" w:rsidRPr="00991F9F" w:rsidRDefault="008C5E1C" w:rsidP="008C5E1C">
      <w:pPr>
        <w:pStyle w:val="ListParagraph"/>
        <w:numPr>
          <w:ilvl w:val="0"/>
          <w:numId w:val="5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Dodatni uvjeti prema </w:t>
      </w:r>
      <w:r w:rsidRPr="00991F9F">
        <w:rPr>
          <w:rFonts w:ascii="Times New Roman" w:hAnsi="Times New Roman" w:cs="Times New Roman"/>
          <w:b/>
          <w:sz w:val="28"/>
          <w:szCs w:val="28"/>
        </w:rPr>
        <w:t xml:space="preserve">Pravilniku o dodatnim uvjetima za izbor u </w:t>
      </w:r>
      <w:r>
        <w:rPr>
          <w:rFonts w:ascii="Times New Roman" w:hAnsi="Times New Roman" w:cs="Times New Roman"/>
          <w:b/>
          <w:sz w:val="28"/>
          <w:szCs w:val="28"/>
        </w:rPr>
        <w:t xml:space="preserve">znanstveno-nastavna </w:t>
      </w:r>
      <w:r w:rsidRPr="00991F9F">
        <w:rPr>
          <w:rFonts w:ascii="Times New Roman" w:hAnsi="Times New Roman" w:cs="Times New Roman"/>
          <w:b/>
          <w:sz w:val="28"/>
          <w:szCs w:val="28"/>
        </w:rPr>
        <w:t>zvanja</w:t>
      </w:r>
      <w:r>
        <w:rPr>
          <w:rFonts w:ascii="Times New Roman" w:hAnsi="Times New Roman" w:cs="Times New Roman"/>
          <w:b/>
          <w:sz w:val="28"/>
          <w:szCs w:val="28"/>
        </w:rPr>
        <w:t xml:space="preserve"> i na znanstveno-nastavna radna mjesta te naslovna znanstveno-nastavna zvanja </w:t>
      </w:r>
      <w:r w:rsidRPr="00991F9F">
        <w:rPr>
          <w:rFonts w:ascii="Times New Roman" w:hAnsi="Times New Roman" w:cs="Times New Roman"/>
          <w:b/>
          <w:sz w:val="28"/>
          <w:szCs w:val="28"/>
        </w:rPr>
        <w:t xml:space="preserve"> Medicinskog fakulteta Osijek</w:t>
      </w:r>
      <w:r>
        <w:rPr>
          <w:rFonts w:ascii="Times New Roman" w:hAnsi="Times New Roman" w:cs="Times New Roman"/>
          <w:b/>
          <w:sz w:val="28"/>
          <w:szCs w:val="28"/>
        </w:rPr>
        <w:t>, pročišćeni tekst - članak 6.  (potrebno je ispuniti sve uvjete)</w:t>
      </w:r>
    </w:p>
    <w:p w:rsidR="000A38AE" w:rsidRDefault="000A38AE" w:rsidP="008C5E1C">
      <w:pPr>
        <w:pStyle w:val="ListParagraph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9"/>
        <w:gridCol w:w="4503"/>
      </w:tblGrid>
      <w:tr w:rsidR="00FB0986" w:rsidTr="006063D8">
        <w:trPr>
          <w:trHeight w:val="1042"/>
        </w:trPr>
        <w:tc>
          <w:tcPr>
            <w:tcW w:w="4559" w:type="dxa"/>
            <w:vAlign w:val="center"/>
          </w:tcPr>
          <w:p w:rsidR="00FB0986" w:rsidRDefault="00FB0986" w:rsidP="00FB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Dvanaest (12)  radova objavljenih u časopisima zastupljenima u međunarodnim indeksnim publikacijama na kojima je osoba u postupku izbora navela Medicinski fakultet Osijek Sveučilišta Josipa Jurja Strossmayera u Osijeku;</w:t>
            </w:r>
          </w:p>
        </w:tc>
        <w:tc>
          <w:tcPr>
            <w:tcW w:w="4503" w:type="dxa"/>
          </w:tcPr>
          <w:p w:rsidR="00FB0986" w:rsidRDefault="00FB0986" w:rsidP="007D1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986" w:rsidTr="006063D8">
        <w:trPr>
          <w:trHeight w:val="1970"/>
        </w:trPr>
        <w:tc>
          <w:tcPr>
            <w:tcW w:w="4559" w:type="dxa"/>
            <w:vAlign w:val="center"/>
          </w:tcPr>
          <w:p w:rsidR="00FB0986" w:rsidRDefault="00FB0986" w:rsidP="00ED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Najmanje četiri (4) prvoautorska rada i/ili rada u kojima je pristupnik senior (dopisni) autor</w:t>
            </w:r>
            <w:r w:rsidR="00ED6196">
              <w:rPr>
                <w:rFonts w:ascii="Times New Roman" w:hAnsi="Times New Roman" w:cs="Times New Roman"/>
                <w:sz w:val="24"/>
                <w:szCs w:val="24"/>
              </w:rPr>
              <w:t xml:space="preserve"> i/ili glavni autor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objavljena u časopisu zastupljenom u bazi Web of Science Core Collection (WoSCC) i pet (5) prvoautorskih radova i/ili radova u kojima je  pristupnik senior (dopisni) autor </w:t>
            </w:r>
            <w:r w:rsidR="00ED6196">
              <w:rPr>
                <w:rFonts w:ascii="Times New Roman" w:hAnsi="Times New Roman" w:cs="Times New Roman"/>
                <w:sz w:val="24"/>
                <w:szCs w:val="24"/>
              </w:rPr>
              <w:t xml:space="preserve">i/ili glavni autor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drugim međunarodnim indeksnim publikacijama;</w:t>
            </w:r>
          </w:p>
        </w:tc>
        <w:tc>
          <w:tcPr>
            <w:tcW w:w="4503" w:type="dxa"/>
          </w:tcPr>
          <w:p w:rsidR="00FB0986" w:rsidRDefault="00FB0986" w:rsidP="007D1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986" w:rsidTr="006063D8">
        <w:trPr>
          <w:trHeight w:val="1132"/>
        </w:trPr>
        <w:tc>
          <w:tcPr>
            <w:tcW w:w="4559" w:type="dxa"/>
            <w:vAlign w:val="center"/>
          </w:tcPr>
          <w:p w:rsidR="00FB0986" w:rsidRDefault="00FB0986" w:rsidP="00ED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Institucijski doprinos kojim je doprinio razvoju Medicinskog fakulteta Osijek (poput čelnik Fakulteta, član dekanskog kolegija, voditelj ustrojbene jedinice, </w:t>
            </w:r>
            <w:r w:rsidR="00ED6196">
              <w:rPr>
                <w:rFonts w:ascii="Times New Roman" w:hAnsi="Times New Roman" w:cs="Times New Roman"/>
                <w:sz w:val="24"/>
                <w:szCs w:val="24"/>
              </w:rPr>
              <w:t xml:space="preserve">voditelj međunarodnog projekta, voditelj poslijediplomskog sveučilišnog  (doktorskog) studija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voditelj poslijediplomskog specijalističkog studija, predsjednik i/ili član stalnih odbora i povjerenstava Fakulteta, član Fakultetskog vijeća</w:t>
            </w:r>
            <w:r w:rsidR="00ED6196">
              <w:rPr>
                <w:rFonts w:ascii="Times New Roman" w:hAnsi="Times New Roman" w:cs="Times New Roman"/>
                <w:sz w:val="24"/>
                <w:szCs w:val="24"/>
              </w:rPr>
              <w:t>, predsjednik stručnih povjerenstava za izbore u zvanja, predsjednik stručnog povjerenstva za ocjenu teme doktorata doktorskih disertacija</w:t>
            </w:r>
          </w:p>
        </w:tc>
        <w:tc>
          <w:tcPr>
            <w:tcW w:w="4503" w:type="dxa"/>
          </w:tcPr>
          <w:p w:rsidR="00FB0986" w:rsidRDefault="00FB0986" w:rsidP="007D1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986" w:rsidTr="006063D8">
        <w:trPr>
          <w:trHeight w:val="1554"/>
        </w:trPr>
        <w:tc>
          <w:tcPr>
            <w:tcW w:w="4559" w:type="dxa"/>
            <w:vAlign w:val="center"/>
          </w:tcPr>
          <w:p w:rsidR="00FB0986" w:rsidRDefault="00ED6196" w:rsidP="00ED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B0986">
              <w:rPr>
                <w:rFonts w:ascii="Times New Roman" w:hAnsi="Times New Roman" w:cs="Times New Roman"/>
                <w:sz w:val="24"/>
                <w:szCs w:val="24"/>
              </w:rPr>
              <w:t xml:space="preserve">. Mentorstvo najmanje tri (3) doktorske disertacije pri čemu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dva </w:t>
            </w:r>
            <w:r w:rsidR="00FB09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0986">
              <w:rPr>
                <w:rFonts w:ascii="Times New Roman" w:hAnsi="Times New Roman" w:cs="Times New Roman"/>
                <w:sz w:val="24"/>
                <w:szCs w:val="24"/>
              </w:rPr>
              <w:t>) komentorstva zamjenjuju najviše jedno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 </w:t>
            </w:r>
            <w:r w:rsidR="00FB0986">
              <w:rPr>
                <w:rFonts w:ascii="Times New Roman" w:hAnsi="Times New Roman" w:cs="Times New Roman"/>
                <w:sz w:val="24"/>
                <w:szCs w:val="24"/>
              </w:rPr>
              <w:t xml:space="preserve"> mentorstvo; </w:t>
            </w:r>
          </w:p>
        </w:tc>
        <w:tc>
          <w:tcPr>
            <w:tcW w:w="4503" w:type="dxa"/>
          </w:tcPr>
          <w:p w:rsidR="00FB0986" w:rsidRDefault="00FB0986" w:rsidP="007D1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986" w:rsidTr="006063D8">
        <w:trPr>
          <w:trHeight w:val="1264"/>
        </w:trPr>
        <w:tc>
          <w:tcPr>
            <w:tcW w:w="4559" w:type="dxa"/>
            <w:vAlign w:val="center"/>
          </w:tcPr>
          <w:p w:rsidR="00FB0986" w:rsidRDefault="00ED6196" w:rsidP="00ED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0986">
              <w:rPr>
                <w:rFonts w:ascii="Times New Roman" w:hAnsi="Times New Roman" w:cs="Times New Roman"/>
                <w:sz w:val="24"/>
                <w:szCs w:val="24"/>
              </w:rPr>
              <w:t>. Pozitivn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B0986">
              <w:rPr>
                <w:rFonts w:ascii="Times New Roman" w:hAnsi="Times New Roman" w:cs="Times New Roman"/>
                <w:sz w:val="24"/>
                <w:szCs w:val="24"/>
              </w:rPr>
              <w:t xml:space="preserve"> ocjen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B0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3D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B0986">
              <w:rPr>
                <w:rFonts w:ascii="Times New Roman" w:hAnsi="Times New Roman" w:cs="Times New Roman"/>
                <w:sz w:val="24"/>
                <w:szCs w:val="24"/>
              </w:rPr>
              <w:t>atedre</w:t>
            </w:r>
            <w:r w:rsidR="006063D8">
              <w:rPr>
                <w:rFonts w:ascii="Times New Roman" w:hAnsi="Times New Roman" w:cs="Times New Roman"/>
                <w:sz w:val="24"/>
                <w:szCs w:val="24"/>
              </w:rPr>
              <w:t xml:space="preserve"> o nastavnom i znanstvenom doprinosu u proteklih pet godina nastavnika koji je u postupku izbora u znanstveno-nastavno zvanje redovitog profesora u trajnom zvanju</w:t>
            </w:r>
            <w:r w:rsidR="00FB098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4503" w:type="dxa"/>
          </w:tcPr>
          <w:p w:rsidR="00FB0986" w:rsidRDefault="00FB0986" w:rsidP="007D1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196" w:rsidTr="006063D8">
        <w:trPr>
          <w:trHeight w:val="1264"/>
        </w:trPr>
        <w:tc>
          <w:tcPr>
            <w:tcW w:w="4559" w:type="dxa"/>
            <w:vAlign w:val="center"/>
          </w:tcPr>
          <w:p w:rsidR="00ED6196" w:rsidRDefault="00ED6196" w:rsidP="00606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Da je kao autor ili urednik objavio cjeloviti udžbenik, priručnik ili cjelovitu skriptu ili recenzirani web nastavni materijal</w:t>
            </w:r>
          </w:p>
        </w:tc>
        <w:tc>
          <w:tcPr>
            <w:tcW w:w="4503" w:type="dxa"/>
          </w:tcPr>
          <w:p w:rsidR="00ED6196" w:rsidRDefault="00ED6196" w:rsidP="007D1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38AE" w:rsidRDefault="000A38AE" w:rsidP="000A38AE">
      <w:pPr>
        <w:rPr>
          <w:rFonts w:ascii="Times New Roman" w:hAnsi="Times New Roman" w:cs="Times New Roman"/>
          <w:sz w:val="24"/>
          <w:szCs w:val="24"/>
        </w:rPr>
      </w:pPr>
    </w:p>
    <w:p w:rsidR="005619E1" w:rsidRDefault="005619E1" w:rsidP="000A38AE">
      <w:pPr>
        <w:rPr>
          <w:rFonts w:ascii="Times New Roman" w:hAnsi="Times New Roman" w:cs="Times New Roman"/>
          <w:sz w:val="24"/>
          <w:szCs w:val="24"/>
        </w:rPr>
      </w:pPr>
    </w:p>
    <w:p w:rsidR="005619E1" w:rsidRDefault="005619E1" w:rsidP="000A38AE">
      <w:pPr>
        <w:rPr>
          <w:rFonts w:ascii="Times New Roman" w:hAnsi="Times New Roman" w:cs="Times New Roman"/>
          <w:sz w:val="24"/>
          <w:szCs w:val="24"/>
        </w:rPr>
      </w:pPr>
    </w:p>
    <w:sectPr w:rsidR="005619E1" w:rsidSect="00B74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5000"/>
    <w:multiLevelType w:val="hybridMultilevel"/>
    <w:tmpl w:val="A2F298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C0D6B"/>
    <w:multiLevelType w:val="hybridMultilevel"/>
    <w:tmpl w:val="3EEE88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23B94"/>
    <w:multiLevelType w:val="hybridMultilevel"/>
    <w:tmpl w:val="A24015FA"/>
    <w:lvl w:ilvl="0" w:tplc="041A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63A1F"/>
    <w:multiLevelType w:val="hybridMultilevel"/>
    <w:tmpl w:val="00028A4A"/>
    <w:lvl w:ilvl="0" w:tplc="6736F6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9A24D8"/>
    <w:multiLevelType w:val="hybridMultilevel"/>
    <w:tmpl w:val="A14A2A36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30507"/>
    <w:multiLevelType w:val="hybridMultilevel"/>
    <w:tmpl w:val="46AC95AA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036AA"/>
    <w:multiLevelType w:val="hybridMultilevel"/>
    <w:tmpl w:val="DEFADD68"/>
    <w:lvl w:ilvl="0" w:tplc="C1F8D13E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435CEE"/>
    <w:multiLevelType w:val="hybridMultilevel"/>
    <w:tmpl w:val="EA02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40802"/>
    <w:multiLevelType w:val="hybridMultilevel"/>
    <w:tmpl w:val="78165ED2"/>
    <w:lvl w:ilvl="0" w:tplc="F698A9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11E68"/>
    <w:multiLevelType w:val="hybridMultilevel"/>
    <w:tmpl w:val="71ECEB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D7B11"/>
    <w:multiLevelType w:val="hybridMultilevel"/>
    <w:tmpl w:val="97FAF90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163C21"/>
    <w:multiLevelType w:val="hybridMultilevel"/>
    <w:tmpl w:val="3FFE6380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0"/>
  </w:num>
  <w:num w:numId="9">
    <w:abstractNumId w:val="6"/>
  </w:num>
  <w:num w:numId="10">
    <w:abstractNumId w:val="1"/>
  </w:num>
  <w:num w:numId="11">
    <w:abstractNumId w:val="4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1044"/>
    <w:rsid w:val="00023A56"/>
    <w:rsid w:val="000A38AE"/>
    <w:rsid w:val="000C41C2"/>
    <w:rsid w:val="00112717"/>
    <w:rsid w:val="00175770"/>
    <w:rsid w:val="001D7DB4"/>
    <w:rsid w:val="001F0A28"/>
    <w:rsid w:val="001F317F"/>
    <w:rsid w:val="00237B06"/>
    <w:rsid w:val="002D5670"/>
    <w:rsid w:val="00395103"/>
    <w:rsid w:val="003A530B"/>
    <w:rsid w:val="003E6307"/>
    <w:rsid w:val="00415CEF"/>
    <w:rsid w:val="00442EFD"/>
    <w:rsid w:val="004D1044"/>
    <w:rsid w:val="005619E1"/>
    <w:rsid w:val="006063D8"/>
    <w:rsid w:val="007347F8"/>
    <w:rsid w:val="0077502F"/>
    <w:rsid w:val="007D66D0"/>
    <w:rsid w:val="008846DB"/>
    <w:rsid w:val="00897FEE"/>
    <w:rsid w:val="008C5E1C"/>
    <w:rsid w:val="008D26E2"/>
    <w:rsid w:val="00957BF7"/>
    <w:rsid w:val="009D1A5F"/>
    <w:rsid w:val="00B74E41"/>
    <w:rsid w:val="00BF0A48"/>
    <w:rsid w:val="00C35081"/>
    <w:rsid w:val="00C73B34"/>
    <w:rsid w:val="00CE4515"/>
    <w:rsid w:val="00D04885"/>
    <w:rsid w:val="00DA26BF"/>
    <w:rsid w:val="00E27A8B"/>
    <w:rsid w:val="00ED6196"/>
    <w:rsid w:val="00F27ADE"/>
    <w:rsid w:val="00F32BE4"/>
    <w:rsid w:val="00FB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95FE"/>
  <w15:docId w15:val="{DEE7006A-FE9D-4F40-B316-56C766BC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044"/>
    <w:pPr>
      <w:ind w:left="720"/>
      <w:contextualSpacing/>
    </w:pPr>
  </w:style>
  <w:style w:type="table" w:styleId="TableGrid">
    <w:name w:val="Table Grid"/>
    <w:basedOn w:val="TableNormal"/>
    <w:uiPriority w:val="59"/>
    <w:rsid w:val="004D10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x456361">
    <w:name w:val="box_456361"/>
    <w:basedOn w:val="Normal"/>
    <w:rsid w:val="000A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Božica Vrebac</cp:lastModifiedBy>
  <cp:revision>10</cp:revision>
  <dcterms:created xsi:type="dcterms:W3CDTF">2018-04-12T10:59:00Z</dcterms:created>
  <dcterms:modified xsi:type="dcterms:W3CDTF">2023-01-26T07:46:00Z</dcterms:modified>
</cp:coreProperties>
</file>